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C" w:rsidRPr="00D64C92" w:rsidRDefault="00D64C92" w:rsidP="00D64C92">
      <w:pPr>
        <w:jc w:val="center"/>
        <w:rPr>
          <w:b/>
          <w:sz w:val="28"/>
          <w:szCs w:val="28"/>
        </w:rPr>
      </w:pPr>
      <w:r w:rsidRPr="00D64C92">
        <w:rPr>
          <w:b/>
          <w:sz w:val="28"/>
          <w:szCs w:val="28"/>
        </w:rPr>
        <w:t>Weed Identification Lab, 9.02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065"/>
        <w:gridCol w:w="3739"/>
        <w:gridCol w:w="2848"/>
        <w:gridCol w:w="2848"/>
      </w:tblGrid>
      <w:tr w:rsidR="00D64C92" w:rsidTr="00D64C92">
        <w:trPr>
          <w:trHeight w:val="530"/>
        </w:trPr>
        <w:tc>
          <w:tcPr>
            <w:tcW w:w="739" w:type="dxa"/>
            <w:shd w:val="clear" w:color="auto" w:fill="BFBFBF" w:themeFill="background1" w:themeFillShade="BF"/>
          </w:tcPr>
          <w:p w:rsidR="00D64C92" w:rsidRPr="00D64C92" w:rsidRDefault="00D64C92" w:rsidP="00D64C92">
            <w:pPr>
              <w:jc w:val="center"/>
              <w:rPr>
                <w:b/>
                <w:sz w:val="24"/>
                <w:szCs w:val="24"/>
              </w:rPr>
            </w:pPr>
            <w:r w:rsidRPr="00D64C92">
              <w:rPr>
                <w:b/>
                <w:sz w:val="24"/>
                <w:szCs w:val="24"/>
              </w:rPr>
              <w:t>Weed</w:t>
            </w:r>
          </w:p>
        </w:tc>
        <w:tc>
          <w:tcPr>
            <w:tcW w:w="4065" w:type="dxa"/>
            <w:shd w:val="clear" w:color="auto" w:fill="BFBFBF" w:themeFill="background1" w:themeFillShade="BF"/>
          </w:tcPr>
          <w:p w:rsidR="00D64C92" w:rsidRPr="00D64C92" w:rsidRDefault="00D64C92" w:rsidP="00D64C92">
            <w:pPr>
              <w:jc w:val="center"/>
              <w:rPr>
                <w:b/>
                <w:sz w:val="24"/>
                <w:szCs w:val="24"/>
              </w:rPr>
            </w:pPr>
            <w:r w:rsidRPr="00D64C92">
              <w:rPr>
                <w:b/>
                <w:sz w:val="24"/>
                <w:szCs w:val="24"/>
              </w:rPr>
              <w:t>Common Name</w:t>
            </w:r>
          </w:p>
        </w:tc>
        <w:tc>
          <w:tcPr>
            <w:tcW w:w="3739" w:type="dxa"/>
            <w:shd w:val="clear" w:color="auto" w:fill="BFBFBF" w:themeFill="background1" w:themeFillShade="BF"/>
          </w:tcPr>
          <w:p w:rsidR="00D64C92" w:rsidRPr="00D64C92" w:rsidRDefault="00D64C92" w:rsidP="00D64C92">
            <w:pPr>
              <w:jc w:val="center"/>
              <w:rPr>
                <w:b/>
                <w:sz w:val="24"/>
                <w:szCs w:val="24"/>
              </w:rPr>
            </w:pPr>
            <w:r w:rsidRPr="00D64C92">
              <w:rPr>
                <w:b/>
                <w:sz w:val="24"/>
                <w:szCs w:val="24"/>
              </w:rPr>
              <w:t>Latin Name</w:t>
            </w:r>
          </w:p>
        </w:tc>
        <w:tc>
          <w:tcPr>
            <w:tcW w:w="2848" w:type="dxa"/>
            <w:shd w:val="clear" w:color="auto" w:fill="BFBFBF" w:themeFill="background1" w:themeFillShade="BF"/>
          </w:tcPr>
          <w:p w:rsidR="00D64C92" w:rsidRPr="00D64C92" w:rsidRDefault="00D64C92" w:rsidP="00D64C92">
            <w:pPr>
              <w:jc w:val="center"/>
              <w:rPr>
                <w:b/>
                <w:sz w:val="24"/>
                <w:szCs w:val="24"/>
              </w:rPr>
            </w:pPr>
            <w:r w:rsidRPr="00D64C92">
              <w:rPr>
                <w:b/>
                <w:sz w:val="24"/>
                <w:szCs w:val="24"/>
              </w:rPr>
              <w:t>Identifying Characteristic</w:t>
            </w:r>
          </w:p>
        </w:tc>
        <w:tc>
          <w:tcPr>
            <w:tcW w:w="2848" w:type="dxa"/>
            <w:shd w:val="clear" w:color="auto" w:fill="BFBFBF" w:themeFill="background1" w:themeFillShade="BF"/>
          </w:tcPr>
          <w:p w:rsidR="00D64C92" w:rsidRPr="00D64C92" w:rsidRDefault="00D64C92" w:rsidP="00D64C92">
            <w:pPr>
              <w:jc w:val="center"/>
              <w:rPr>
                <w:b/>
                <w:sz w:val="24"/>
                <w:szCs w:val="24"/>
              </w:rPr>
            </w:pPr>
            <w:r w:rsidRPr="00D64C92">
              <w:rPr>
                <w:b/>
                <w:sz w:val="24"/>
                <w:szCs w:val="24"/>
              </w:rPr>
              <w:t>A Method of Control</w:t>
            </w:r>
          </w:p>
        </w:tc>
      </w:tr>
      <w:tr w:rsidR="00D64C92" w:rsidTr="00D64C92">
        <w:trPr>
          <w:trHeight w:val="747"/>
        </w:trPr>
        <w:tc>
          <w:tcPr>
            <w:tcW w:w="739" w:type="dxa"/>
          </w:tcPr>
          <w:p w:rsidR="00D64C92" w:rsidRDefault="00D64C92">
            <w:r>
              <w:t>1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47"/>
        </w:trPr>
        <w:tc>
          <w:tcPr>
            <w:tcW w:w="739" w:type="dxa"/>
          </w:tcPr>
          <w:p w:rsidR="00D64C92" w:rsidRDefault="00D64C92">
            <w:r>
              <w:t>2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>
            <w:bookmarkStart w:id="0" w:name="_GoBack"/>
            <w:bookmarkEnd w:id="0"/>
          </w:p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05"/>
        </w:trPr>
        <w:tc>
          <w:tcPr>
            <w:tcW w:w="739" w:type="dxa"/>
          </w:tcPr>
          <w:p w:rsidR="00D64C92" w:rsidRDefault="00D64C92">
            <w:r>
              <w:t>3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47"/>
        </w:trPr>
        <w:tc>
          <w:tcPr>
            <w:tcW w:w="739" w:type="dxa"/>
          </w:tcPr>
          <w:p w:rsidR="00D64C92" w:rsidRDefault="00D64C92">
            <w:r>
              <w:t>4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05"/>
        </w:trPr>
        <w:tc>
          <w:tcPr>
            <w:tcW w:w="739" w:type="dxa"/>
          </w:tcPr>
          <w:p w:rsidR="00D64C92" w:rsidRDefault="00D64C92">
            <w:r>
              <w:t>5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47"/>
        </w:trPr>
        <w:tc>
          <w:tcPr>
            <w:tcW w:w="739" w:type="dxa"/>
          </w:tcPr>
          <w:p w:rsidR="00D64C92" w:rsidRDefault="00D64C92">
            <w:r>
              <w:t>6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05"/>
        </w:trPr>
        <w:tc>
          <w:tcPr>
            <w:tcW w:w="739" w:type="dxa"/>
          </w:tcPr>
          <w:p w:rsidR="00D64C92" w:rsidRDefault="00D64C92">
            <w:r>
              <w:t>7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47"/>
        </w:trPr>
        <w:tc>
          <w:tcPr>
            <w:tcW w:w="739" w:type="dxa"/>
          </w:tcPr>
          <w:p w:rsidR="00D64C92" w:rsidRDefault="00D64C92">
            <w:r>
              <w:t>8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47"/>
        </w:trPr>
        <w:tc>
          <w:tcPr>
            <w:tcW w:w="739" w:type="dxa"/>
          </w:tcPr>
          <w:p w:rsidR="00D64C92" w:rsidRDefault="00D64C92">
            <w:r>
              <w:t>9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05"/>
        </w:trPr>
        <w:tc>
          <w:tcPr>
            <w:tcW w:w="739" w:type="dxa"/>
          </w:tcPr>
          <w:p w:rsidR="00D64C92" w:rsidRDefault="00D64C92">
            <w:r>
              <w:t>10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47"/>
        </w:trPr>
        <w:tc>
          <w:tcPr>
            <w:tcW w:w="739" w:type="dxa"/>
          </w:tcPr>
          <w:p w:rsidR="00D64C92" w:rsidRDefault="00D64C92">
            <w:r>
              <w:t>11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  <w:tr w:rsidR="00D64C92" w:rsidTr="00D64C92">
        <w:trPr>
          <w:trHeight w:val="705"/>
        </w:trPr>
        <w:tc>
          <w:tcPr>
            <w:tcW w:w="739" w:type="dxa"/>
          </w:tcPr>
          <w:p w:rsidR="00D64C92" w:rsidRDefault="00D64C92">
            <w:r>
              <w:t>12</w:t>
            </w:r>
          </w:p>
        </w:tc>
        <w:tc>
          <w:tcPr>
            <w:tcW w:w="4065" w:type="dxa"/>
          </w:tcPr>
          <w:p w:rsidR="00D64C92" w:rsidRDefault="00D64C92"/>
        </w:tc>
        <w:tc>
          <w:tcPr>
            <w:tcW w:w="3739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  <w:tc>
          <w:tcPr>
            <w:tcW w:w="2848" w:type="dxa"/>
          </w:tcPr>
          <w:p w:rsidR="00D64C92" w:rsidRDefault="00D64C92"/>
        </w:tc>
      </w:tr>
    </w:tbl>
    <w:p w:rsidR="00D64C92" w:rsidRDefault="00D64C92"/>
    <w:sectPr w:rsidR="00D64C92" w:rsidSect="00D64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92"/>
    <w:rsid w:val="00C55E11"/>
    <w:rsid w:val="00D64C92"/>
    <w:rsid w:val="00F6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BB2B9-77C3-4E39-B9F0-5B6C0913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cp:lastPrinted>2015-05-13T12:36:00Z</cp:lastPrinted>
  <dcterms:created xsi:type="dcterms:W3CDTF">2015-05-13T12:33:00Z</dcterms:created>
  <dcterms:modified xsi:type="dcterms:W3CDTF">2015-05-13T12:36:00Z</dcterms:modified>
</cp:coreProperties>
</file>